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33" w:rsidRDefault="00892ED5" w:rsidP="000E6833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798B60B" wp14:editId="288C9080">
            <wp:simplePos x="0" y="0"/>
            <wp:positionH relativeFrom="margin">
              <wp:posOffset>4365625</wp:posOffset>
            </wp:positionH>
            <wp:positionV relativeFrom="paragraph">
              <wp:posOffset>-379095</wp:posOffset>
            </wp:positionV>
            <wp:extent cx="1562100" cy="82540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FRON_wersja_podstawowa_RGB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25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AA97E37" wp14:editId="335BFD24">
            <wp:simplePos x="0" y="0"/>
            <wp:positionH relativeFrom="margin">
              <wp:posOffset>-168275</wp:posOffset>
            </wp:positionH>
            <wp:positionV relativeFrom="paragraph">
              <wp:posOffset>-243840</wp:posOffset>
            </wp:positionV>
            <wp:extent cx="2324100" cy="732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" t="7742" r="9711" b="14322"/>
                    <a:stretch/>
                  </pic:blipFill>
                  <pic:spPr bwMode="auto">
                    <a:xfrm>
                      <a:off x="0" y="0"/>
                      <a:ext cx="2324100" cy="73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833" w:rsidRDefault="000E6833" w:rsidP="000E6833"/>
    <w:p w:rsidR="009E760D" w:rsidRDefault="009E760D" w:rsidP="009E760D">
      <w:pPr>
        <w:jc w:val="right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Załącznik nr 1</w:t>
      </w:r>
    </w:p>
    <w:p w:rsidR="003866FB" w:rsidRDefault="000E6833" w:rsidP="003866FB">
      <w:pPr>
        <w:jc w:val="both"/>
      </w:pPr>
      <w:r>
        <w:rPr>
          <w:rFonts w:ascii="Calibri" w:hAnsi="Calibri" w:cs="Calibri"/>
          <w:bCs/>
          <w:color w:val="000000"/>
          <w:sz w:val="20"/>
          <w:szCs w:val="20"/>
        </w:rPr>
        <w:t>Do</w:t>
      </w:r>
      <w:r w:rsidR="00474076">
        <w:rPr>
          <w:rFonts w:ascii="Calibri" w:hAnsi="Calibri" w:cs="Calibri"/>
          <w:bCs/>
          <w:color w:val="000000"/>
          <w:sz w:val="20"/>
          <w:szCs w:val="20"/>
        </w:rPr>
        <w:t>tyczy zapytania ofertowego nr 06/2021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74076">
        <w:rPr>
          <w:rFonts w:ascii="Calibri" w:hAnsi="Calibri" w:cs="Calibri"/>
          <w:b/>
          <w:color w:val="000000"/>
          <w:sz w:val="20"/>
          <w:szCs w:val="20"/>
        </w:rPr>
        <w:t>25.08.2021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 xml:space="preserve">. na usługę </w:t>
      </w:r>
      <w:r w:rsidR="00E579DA">
        <w:t>produkcji sygnału telewizyjnego i realizacji transmisji internetowych</w:t>
      </w:r>
      <w:r w:rsidR="00E579DA">
        <w:t xml:space="preserve"> w celu transmisji</w:t>
      </w:r>
      <w:r w:rsidR="0047407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17727">
        <w:rPr>
          <w:rFonts w:ascii="Calibri" w:hAnsi="Calibri" w:cs="Calibri"/>
          <w:color w:val="000000"/>
          <w:sz w:val="20"/>
          <w:szCs w:val="20"/>
        </w:rPr>
        <w:t>38 meczów rozgrywanych w trakcie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Mistrzostw Europy Amp Futbol Kraków 2020 (Numer CPV – </w:t>
      </w:r>
      <w:r w:rsidR="00617727" w:rsidRPr="00617727">
        <w:rPr>
          <w:rFonts w:ascii="Calibri" w:hAnsi="Calibri" w:cs="Calibri"/>
          <w:bCs/>
          <w:color w:val="000000"/>
          <w:sz w:val="20"/>
          <w:szCs w:val="20"/>
        </w:rPr>
        <w:t>92221000-6</w:t>
      </w:r>
      <w:r w:rsidR="00617727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643A41" w:rsidRPr="00643A41">
        <w:rPr>
          <w:rFonts w:ascii="Calibri" w:hAnsi="Calibri" w:cs="Calibri"/>
          <w:bCs/>
          <w:color w:val="000000"/>
          <w:sz w:val="20"/>
          <w:szCs w:val="20"/>
        </w:rPr>
        <w:t>64228000-0</w:t>
      </w:r>
      <w:r w:rsidR="00643A41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643A41" w:rsidRPr="00643A41">
        <w:rPr>
          <w:rFonts w:ascii="Calibri" w:hAnsi="Calibri" w:cs="Calibri"/>
          <w:bCs/>
          <w:color w:val="000000"/>
          <w:sz w:val="20"/>
          <w:szCs w:val="20"/>
        </w:rPr>
        <w:t>64228100-1</w:t>
      </w:r>
      <w:r w:rsidR="00643A41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643A41" w:rsidRPr="00643A41">
        <w:rPr>
          <w:rFonts w:ascii="Calibri" w:hAnsi="Calibri" w:cs="Calibri"/>
          <w:bCs/>
          <w:color w:val="000000"/>
          <w:sz w:val="20"/>
          <w:szCs w:val="20"/>
        </w:rPr>
        <w:t>72400000-4</w:t>
      </w:r>
      <w:r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448FA">
        <w:rPr>
          <w:rFonts w:ascii="Calibri" w:hAnsi="Calibri" w:cs="Calibri"/>
          <w:bCs/>
          <w:color w:val="000000"/>
          <w:sz w:val="20"/>
          <w:szCs w:val="20"/>
        </w:rPr>
        <w:t>, które są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448FA">
        <w:rPr>
          <w:rFonts w:ascii="Calibri" w:hAnsi="Calibri" w:cs="Calibri"/>
          <w:color w:val="000000"/>
          <w:sz w:val="20"/>
          <w:szCs w:val="20"/>
        </w:rPr>
        <w:t>dofinansowane</w:t>
      </w:r>
      <w:r>
        <w:rPr>
          <w:rFonts w:ascii="Calibri" w:hAnsi="Calibri" w:cs="Calibri"/>
          <w:color w:val="000000"/>
          <w:sz w:val="20"/>
          <w:szCs w:val="20"/>
        </w:rPr>
        <w:t xml:space="preserve"> ze środków Państwowego Funduszu Rehabilitacji Osób Niepełnosprawnych.</w:t>
      </w:r>
    </w:p>
    <w:p w:rsidR="009E760D" w:rsidRDefault="009E760D" w:rsidP="003866FB">
      <w:pPr>
        <w:jc w:val="center"/>
      </w:pPr>
      <w:r>
        <w:t>FORMULARZ DO WYPEŁNIENIA PRZEZ OFERENTA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3681"/>
        <w:gridCol w:w="1990"/>
        <w:gridCol w:w="1985"/>
        <w:gridCol w:w="2268"/>
      </w:tblGrid>
      <w:tr w:rsidR="009E760D" w:rsidTr="00A74B9B">
        <w:trPr>
          <w:trHeight w:val="416"/>
        </w:trPr>
        <w:tc>
          <w:tcPr>
            <w:tcW w:w="3681" w:type="dxa"/>
            <w:vAlign w:val="center"/>
          </w:tcPr>
          <w:p w:rsidR="009E760D" w:rsidRDefault="009E760D" w:rsidP="00A74B9B">
            <w:pPr>
              <w:jc w:val="center"/>
            </w:pPr>
            <w:r>
              <w:t>Nazwa Oferenta</w:t>
            </w:r>
          </w:p>
        </w:tc>
        <w:tc>
          <w:tcPr>
            <w:tcW w:w="6243" w:type="dxa"/>
            <w:gridSpan w:val="3"/>
          </w:tcPr>
          <w:p w:rsidR="009E760D" w:rsidRDefault="009E760D" w:rsidP="009E760D">
            <w:pPr>
              <w:jc w:val="center"/>
            </w:pPr>
          </w:p>
        </w:tc>
      </w:tr>
      <w:tr w:rsidR="009E760D" w:rsidTr="00A74B9B">
        <w:tc>
          <w:tcPr>
            <w:tcW w:w="3681" w:type="dxa"/>
            <w:vAlign w:val="center"/>
          </w:tcPr>
          <w:p w:rsidR="009E760D" w:rsidRDefault="009E760D" w:rsidP="00A74B9B">
            <w:pPr>
              <w:jc w:val="center"/>
            </w:pPr>
            <w:r>
              <w:t>Dane teleadresowe</w:t>
            </w:r>
          </w:p>
          <w:p w:rsidR="009E760D" w:rsidRDefault="009E760D" w:rsidP="00A74B9B">
            <w:pPr>
              <w:jc w:val="center"/>
            </w:pPr>
            <w:r>
              <w:t>(Pełen adres, telefon, NIP)</w:t>
            </w:r>
          </w:p>
        </w:tc>
        <w:tc>
          <w:tcPr>
            <w:tcW w:w="6243" w:type="dxa"/>
            <w:gridSpan w:val="3"/>
          </w:tcPr>
          <w:p w:rsidR="009E760D" w:rsidRDefault="009E760D" w:rsidP="009E760D">
            <w:pPr>
              <w:jc w:val="center"/>
            </w:pPr>
          </w:p>
        </w:tc>
      </w:tr>
      <w:tr w:rsidR="009E760D" w:rsidTr="00A74B9B">
        <w:trPr>
          <w:trHeight w:val="430"/>
        </w:trPr>
        <w:tc>
          <w:tcPr>
            <w:tcW w:w="3681" w:type="dxa"/>
            <w:vAlign w:val="center"/>
          </w:tcPr>
          <w:p w:rsidR="009E760D" w:rsidRDefault="00F801EB" w:rsidP="00A74B9B">
            <w:pPr>
              <w:jc w:val="center"/>
            </w:pPr>
            <w:r>
              <w:t>Strona www oferenta</w:t>
            </w:r>
          </w:p>
        </w:tc>
        <w:tc>
          <w:tcPr>
            <w:tcW w:w="6243" w:type="dxa"/>
            <w:gridSpan w:val="3"/>
          </w:tcPr>
          <w:p w:rsidR="009E760D" w:rsidRDefault="009E760D" w:rsidP="009E760D">
            <w:pPr>
              <w:jc w:val="center"/>
            </w:pPr>
          </w:p>
        </w:tc>
      </w:tr>
      <w:tr w:rsidR="009E760D" w:rsidTr="00A74B9B">
        <w:tc>
          <w:tcPr>
            <w:tcW w:w="3681" w:type="dxa"/>
            <w:vAlign w:val="center"/>
          </w:tcPr>
          <w:p w:rsidR="009E760D" w:rsidRDefault="009E760D" w:rsidP="00A74B9B">
            <w:pPr>
              <w:jc w:val="center"/>
            </w:pPr>
            <w:r>
              <w:t>Dane osoby odpowiedzialnej za ofertę (Imię, nazwisko, telefon, mail)</w:t>
            </w:r>
          </w:p>
        </w:tc>
        <w:tc>
          <w:tcPr>
            <w:tcW w:w="6243" w:type="dxa"/>
            <w:gridSpan w:val="3"/>
          </w:tcPr>
          <w:p w:rsidR="009E760D" w:rsidRDefault="009E760D" w:rsidP="009E760D">
            <w:pPr>
              <w:jc w:val="center"/>
            </w:pPr>
          </w:p>
        </w:tc>
      </w:tr>
      <w:tr w:rsidR="009E760D" w:rsidTr="00965A89">
        <w:trPr>
          <w:trHeight w:val="443"/>
        </w:trPr>
        <w:tc>
          <w:tcPr>
            <w:tcW w:w="9924" w:type="dxa"/>
            <w:gridSpan w:val="4"/>
            <w:shd w:val="clear" w:color="auto" w:fill="F2F2F2" w:themeFill="background1" w:themeFillShade="F2"/>
            <w:vAlign w:val="center"/>
          </w:tcPr>
          <w:p w:rsidR="009E760D" w:rsidRPr="00965A89" w:rsidRDefault="009E760D" w:rsidP="00965A89">
            <w:pPr>
              <w:jc w:val="center"/>
              <w:rPr>
                <w:b/>
              </w:rPr>
            </w:pPr>
            <w:r w:rsidRPr="00965A89">
              <w:rPr>
                <w:b/>
              </w:rPr>
              <w:t xml:space="preserve">CZEŚĆ A – </w:t>
            </w:r>
            <w:r w:rsidR="000E7DFE" w:rsidRPr="00965A89">
              <w:rPr>
                <w:b/>
              </w:rPr>
              <w:t>Oferta Cenowa</w:t>
            </w:r>
          </w:p>
        </w:tc>
      </w:tr>
      <w:tr w:rsidR="009E760D" w:rsidTr="000E7DFE">
        <w:tc>
          <w:tcPr>
            <w:tcW w:w="5671" w:type="dxa"/>
            <w:gridSpan w:val="2"/>
          </w:tcPr>
          <w:p w:rsidR="009E760D" w:rsidRPr="000E7DFE" w:rsidRDefault="000E7DFE" w:rsidP="009E760D">
            <w:pPr>
              <w:jc w:val="center"/>
              <w:rPr>
                <w:b/>
              </w:rPr>
            </w:pPr>
            <w:r w:rsidRPr="000E7DFE">
              <w:rPr>
                <w:b/>
              </w:rPr>
              <w:t>Usługa</w:t>
            </w:r>
          </w:p>
        </w:tc>
        <w:tc>
          <w:tcPr>
            <w:tcW w:w="1985" w:type="dxa"/>
          </w:tcPr>
          <w:p w:rsidR="009E760D" w:rsidRPr="000E7DFE" w:rsidRDefault="000E7DFE" w:rsidP="009E760D">
            <w:pPr>
              <w:jc w:val="center"/>
              <w:rPr>
                <w:b/>
              </w:rPr>
            </w:pPr>
            <w:r w:rsidRPr="000E7DFE">
              <w:rPr>
                <w:b/>
              </w:rPr>
              <w:t>Cena netto</w:t>
            </w:r>
          </w:p>
        </w:tc>
        <w:tc>
          <w:tcPr>
            <w:tcW w:w="2268" w:type="dxa"/>
          </w:tcPr>
          <w:p w:rsidR="009E760D" w:rsidRPr="000E7DFE" w:rsidRDefault="000E7DFE" w:rsidP="009E760D">
            <w:pPr>
              <w:jc w:val="center"/>
              <w:rPr>
                <w:b/>
              </w:rPr>
            </w:pPr>
            <w:r w:rsidRPr="000E7DFE">
              <w:rPr>
                <w:b/>
              </w:rPr>
              <w:t>Cena brutto</w:t>
            </w:r>
          </w:p>
        </w:tc>
      </w:tr>
      <w:tr w:rsidR="009E760D" w:rsidTr="000E7DFE">
        <w:tc>
          <w:tcPr>
            <w:tcW w:w="5671" w:type="dxa"/>
            <w:gridSpan w:val="2"/>
          </w:tcPr>
          <w:p w:rsidR="009E760D" w:rsidRDefault="003866FB" w:rsidP="00892ED5">
            <w:pPr>
              <w:pStyle w:val="Akapitzlist"/>
              <w:numPr>
                <w:ilvl w:val="0"/>
                <w:numId w:val="1"/>
              </w:numPr>
              <w:ind w:left="176" w:hanging="176"/>
              <w:jc w:val="both"/>
            </w:pPr>
            <w:r>
              <w:t xml:space="preserve"> </w:t>
            </w:r>
            <w:r w:rsidR="00617727">
              <w:t>Real</w:t>
            </w:r>
            <w:r w:rsidR="00892ED5">
              <w:t xml:space="preserve">izacja transmisji 8 meczów w standardzie telewizyjnym  </w:t>
            </w:r>
            <w:r w:rsidR="00617727">
              <w:t xml:space="preserve">w dniach: 12.09, 14.09, 15.09, 17.09, 18.09 i 19.09 2021r. na stadionach Cracovii i Prądniczanki w Krakowie w </w:t>
            </w:r>
            <w:r w:rsidR="00892ED5">
              <w:t>zgodnie ze specyfikacją opisaną w zapytaniu ofertowym w pkt 2</w:t>
            </w:r>
            <w:r w:rsidR="005D10C4">
              <w:t>.</w:t>
            </w:r>
          </w:p>
        </w:tc>
        <w:tc>
          <w:tcPr>
            <w:tcW w:w="1985" w:type="dxa"/>
          </w:tcPr>
          <w:p w:rsidR="009E760D" w:rsidRDefault="009E760D" w:rsidP="009E760D">
            <w:pPr>
              <w:jc w:val="center"/>
            </w:pPr>
          </w:p>
        </w:tc>
        <w:tc>
          <w:tcPr>
            <w:tcW w:w="2268" w:type="dxa"/>
          </w:tcPr>
          <w:p w:rsidR="009E760D" w:rsidRDefault="009E760D" w:rsidP="009E760D">
            <w:pPr>
              <w:jc w:val="center"/>
            </w:pPr>
          </w:p>
        </w:tc>
      </w:tr>
      <w:tr w:rsidR="009E760D" w:rsidTr="000E7DFE">
        <w:tc>
          <w:tcPr>
            <w:tcW w:w="5671" w:type="dxa"/>
            <w:gridSpan w:val="2"/>
          </w:tcPr>
          <w:p w:rsidR="009E760D" w:rsidRDefault="003866FB" w:rsidP="00FD4E59">
            <w:pPr>
              <w:pStyle w:val="Akapitzlist"/>
              <w:numPr>
                <w:ilvl w:val="0"/>
                <w:numId w:val="1"/>
              </w:numPr>
              <w:ind w:left="176" w:hanging="176"/>
              <w:jc w:val="both"/>
            </w:pPr>
            <w:r>
              <w:t xml:space="preserve"> </w:t>
            </w:r>
            <w:r w:rsidR="00FD4E59">
              <w:t xml:space="preserve">Realizacja </w:t>
            </w:r>
            <w:bookmarkStart w:id="0" w:name="_GoBack"/>
            <w:bookmarkEnd w:id="0"/>
            <w:r w:rsidR="00643A41">
              <w:t xml:space="preserve">transmisji </w:t>
            </w:r>
            <w:r w:rsidR="005D10C4">
              <w:t xml:space="preserve">internetowej </w:t>
            </w:r>
            <w:r w:rsidR="00643A41">
              <w:t xml:space="preserve">na żywo </w:t>
            </w:r>
            <w:r w:rsidR="00892ED5">
              <w:t xml:space="preserve">30 </w:t>
            </w:r>
            <w:r w:rsidR="00617727">
              <w:t>meczów w dniach: 13-15.09 i 17-19.09</w:t>
            </w:r>
            <w:r w:rsidR="00643A41">
              <w:t xml:space="preserve"> 2021r. na stadionie </w:t>
            </w:r>
            <w:r w:rsidR="00617727">
              <w:t>Garbarni</w:t>
            </w:r>
            <w:r w:rsidR="00D907BC">
              <w:t xml:space="preserve"> </w:t>
            </w:r>
            <w:r w:rsidR="00892ED5">
              <w:t>w Krakowie zgodnie ze specyfikacją opisaną w zapytaniu ofertowym w pkt 2</w:t>
            </w:r>
            <w:r w:rsidR="005D10C4">
              <w:t>.</w:t>
            </w:r>
          </w:p>
        </w:tc>
        <w:tc>
          <w:tcPr>
            <w:tcW w:w="1985" w:type="dxa"/>
          </w:tcPr>
          <w:p w:rsidR="009E760D" w:rsidRDefault="009E760D" w:rsidP="009E760D">
            <w:pPr>
              <w:jc w:val="center"/>
            </w:pPr>
          </w:p>
        </w:tc>
        <w:tc>
          <w:tcPr>
            <w:tcW w:w="2268" w:type="dxa"/>
          </w:tcPr>
          <w:p w:rsidR="009E760D" w:rsidRDefault="009E760D" w:rsidP="009E760D">
            <w:pPr>
              <w:jc w:val="center"/>
            </w:pPr>
          </w:p>
        </w:tc>
      </w:tr>
      <w:tr w:rsidR="000E7DFE" w:rsidTr="00965A89">
        <w:trPr>
          <w:trHeight w:val="478"/>
        </w:trPr>
        <w:tc>
          <w:tcPr>
            <w:tcW w:w="5671" w:type="dxa"/>
            <w:gridSpan w:val="2"/>
            <w:vAlign w:val="center"/>
          </w:tcPr>
          <w:p w:rsidR="000E7DFE" w:rsidRPr="000E7DFE" w:rsidRDefault="000E7DFE" w:rsidP="00965A89">
            <w:pPr>
              <w:jc w:val="right"/>
              <w:rPr>
                <w:b/>
              </w:rPr>
            </w:pPr>
            <w:r w:rsidRPr="000E7DFE">
              <w:rPr>
                <w:b/>
              </w:rPr>
              <w:t>ŁĄCZNA WARTOŚĆ ZAMÓWIENIA</w:t>
            </w:r>
          </w:p>
        </w:tc>
        <w:tc>
          <w:tcPr>
            <w:tcW w:w="1985" w:type="dxa"/>
            <w:vAlign w:val="center"/>
          </w:tcPr>
          <w:p w:rsidR="000E7DFE" w:rsidRDefault="000E7DFE" w:rsidP="00965A89">
            <w:pPr>
              <w:jc w:val="right"/>
            </w:pPr>
          </w:p>
        </w:tc>
        <w:tc>
          <w:tcPr>
            <w:tcW w:w="2268" w:type="dxa"/>
            <w:vAlign w:val="center"/>
          </w:tcPr>
          <w:p w:rsidR="000E7DFE" w:rsidRDefault="000E7DFE" w:rsidP="00965A89">
            <w:pPr>
              <w:jc w:val="right"/>
            </w:pPr>
          </w:p>
        </w:tc>
      </w:tr>
      <w:tr w:rsidR="000E7DFE" w:rsidTr="00965A89">
        <w:trPr>
          <w:trHeight w:val="481"/>
        </w:trPr>
        <w:tc>
          <w:tcPr>
            <w:tcW w:w="9924" w:type="dxa"/>
            <w:gridSpan w:val="4"/>
            <w:shd w:val="clear" w:color="auto" w:fill="F2F2F2" w:themeFill="background1" w:themeFillShade="F2"/>
            <w:vAlign w:val="center"/>
          </w:tcPr>
          <w:p w:rsidR="000E7DFE" w:rsidRPr="00965A89" w:rsidRDefault="000E7DFE" w:rsidP="00965A89">
            <w:pPr>
              <w:jc w:val="center"/>
              <w:rPr>
                <w:b/>
              </w:rPr>
            </w:pPr>
            <w:r w:rsidRPr="00965A89">
              <w:rPr>
                <w:b/>
              </w:rPr>
              <w:t xml:space="preserve">CZĘŚĆ B – </w:t>
            </w:r>
            <w:r w:rsidR="00A74B9B">
              <w:rPr>
                <w:b/>
              </w:rPr>
              <w:t>Wymagane kryteria j</w:t>
            </w:r>
            <w:r w:rsidRPr="00965A89">
              <w:rPr>
                <w:b/>
              </w:rPr>
              <w:t>akościowe</w:t>
            </w:r>
          </w:p>
        </w:tc>
      </w:tr>
      <w:tr w:rsidR="00965A89" w:rsidTr="00A82101">
        <w:tc>
          <w:tcPr>
            <w:tcW w:w="5671" w:type="dxa"/>
            <w:gridSpan w:val="2"/>
          </w:tcPr>
          <w:p w:rsidR="00965A89" w:rsidRPr="00965A89" w:rsidRDefault="00965A89" w:rsidP="009E760D">
            <w:pPr>
              <w:jc w:val="center"/>
              <w:rPr>
                <w:b/>
              </w:rPr>
            </w:pPr>
            <w:r w:rsidRPr="00965A89">
              <w:rPr>
                <w:b/>
              </w:rPr>
              <w:t>Kryterium</w:t>
            </w:r>
          </w:p>
        </w:tc>
        <w:tc>
          <w:tcPr>
            <w:tcW w:w="4253" w:type="dxa"/>
            <w:gridSpan w:val="2"/>
          </w:tcPr>
          <w:p w:rsidR="00965A89" w:rsidRPr="00A74B9B" w:rsidRDefault="00A74B9B" w:rsidP="009E760D">
            <w:pPr>
              <w:jc w:val="center"/>
              <w:rPr>
                <w:b/>
              </w:rPr>
            </w:pPr>
            <w:r w:rsidRPr="00A74B9B">
              <w:rPr>
                <w:b/>
              </w:rPr>
              <w:t>Informacje od Oferenta potwierdzające spełnienie danego kryterium</w:t>
            </w:r>
          </w:p>
        </w:tc>
      </w:tr>
      <w:tr w:rsidR="00892ED5" w:rsidTr="00965A89">
        <w:tc>
          <w:tcPr>
            <w:tcW w:w="5671" w:type="dxa"/>
            <w:gridSpan w:val="2"/>
            <w:vAlign w:val="center"/>
          </w:tcPr>
          <w:p w:rsidR="00892ED5" w:rsidRDefault="00892ED5" w:rsidP="00F801EB">
            <w:r>
              <w:t>Spełnienie wymogów  dotyczących standardu</w:t>
            </w:r>
            <w:r w:rsidR="005D10C4">
              <w:t xml:space="preserve"> kamer i</w:t>
            </w:r>
            <w:r>
              <w:t xml:space="preserve"> obiektywów wykorzystywanych w realizacji transmisji telewizyjnej</w:t>
            </w:r>
          </w:p>
        </w:tc>
        <w:tc>
          <w:tcPr>
            <w:tcW w:w="4253" w:type="dxa"/>
            <w:gridSpan w:val="2"/>
          </w:tcPr>
          <w:p w:rsidR="00892ED5" w:rsidRDefault="00892ED5" w:rsidP="009E760D">
            <w:pPr>
              <w:jc w:val="center"/>
            </w:pPr>
          </w:p>
        </w:tc>
      </w:tr>
      <w:tr w:rsidR="00965A89" w:rsidTr="00965A89">
        <w:tc>
          <w:tcPr>
            <w:tcW w:w="5671" w:type="dxa"/>
            <w:gridSpan w:val="2"/>
            <w:vAlign w:val="center"/>
          </w:tcPr>
          <w:p w:rsidR="00965A89" w:rsidRDefault="00F801EB" w:rsidP="00F801EB">
            <w:r>
              <w:t>Realizacja transmisji telewizyjnej z</w:t>
            </w:r>
            <w:r w:rsidR="009F7C50">
              <w:t xml:space="preserve"> minimum 20 wydarzeń </w:t>
            </w:r>
            <w:r w:rsidR="00474076">
              <w:t xml:space="preserve">sportowych </w:t>
            </w:r>
            <w:r>
              <w:t>emitowanych</w:t>
            </w:r>
            <w:r w:rsidR="00474076">
              <w:t xml:space="preserve"> w ogólnopolskim kanale telewizyjnym naziemnym lub satelitarnym w ciągu ostatnich 12 miesięcy</w:t>
            </w:r>
          </w:p>
        </w:tc>
        <w:tc>
          <w:tcPr>
            <w:tcW w:w="4253" w:type="dxa"/>
            <w:gridSpan w:val="2"/>
          </w:tcPr>
          <w:p w:rsidR="00965A89" w:rsidRDefault="00965A89" w:rsidP="009E760D">
            <w:pPr>
              <w:jc w:val="center"/>
            </w:pPr>
          </w:p>
        </w:tc>
      </w:tr>
      <w:tr w:rsidR="00965A89" w:rsidTr="00965A89">
        <w:trPr>
          <w:trHeight w:val="398"/>
        </w:trPr>
        <w:tc>
          <w:tcPr>
            <w:tcW w:w="5671" w:type="dxa"/>
            <w:gridSpan w:val="2"/>
            <w:vAlign w:val="center"/>
          </w:tcPr>
          <w:p w:rsidR="00965A89" w:rsidRDefault="00F801EB" w:rsidP="00965A89">
            <w:r>
              <w:t xml:space="preserve">Realizacja transmisji telewizyjnej </w:t>
            </w:r>
            <w:r w:rsidR="009F7C50">
              <w:t>minimum 10 meczów piłki nożnej transmitowanych w ogólnopolskim kanale telewizyjnym naziemnym lub satelitarnym</w:t>
            </w:r>
            <w:r w:rsidR="00965A89">
              <w:t xml:space="preserve"> </w:t>
            </w:r>
            <w:r w:rsidR="00474076">
              <w:t>w ciągu ostatnich 12 miesięcy</w:t>
            </w:r>
          </w:p>
        </w:tc>
        <w:tc>
          <w:tcPr>
            <w:tcW w:w="4253" w:type="dxa"/>
            <w:gridSpan w:val="2"/>
          </w:tcPr>
          <w:p w:rsidR="00965A89" w:rsidRDefault="00965A89" w:rsidP="009E760D">
            <w:pPr>
              <w:jc w:val="center"/>
            </w:pPr>
          </w:p>
        </w:tc>
      </w:tr>
    </w:tbl>
    <w:p w:rsidR="005D10C4" w:rsidRDefault="005D10C4" w:rsidP="00965A89">
      <w:pPr>
        <w:pStyle w:val="Tytu"/>
        <w:spacing w:line="240" w:lineRule="auto"/>
        <w:jc w:val="both"/>
      </w:pPr>
    </w:p>
    <w:p w:rsidR="005D1BC1" w:rsidRPr="005D10C4" w:rsidRDefault="000E6833" w:rsidP="005D10C4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br/>
      </w:r>
      <w:r w:rsidR="00965A89">
        <w:rPr>
          <w:rFonts w:ascii="Calibri" w:hAnsi="Calibri" w:cs="Calibri"/>
          <w:sz w:val="22"/>
          <w:szCs w:val="22"/>
        </w:rPr>
        <w:t>……………………………………………</w:t>
      </w:r>
      <w:r w:rsidR="00965A89">
        <w:rPr>
          <w:rFonts w:ascii="Calibri" w:hAnsi="Calibri" w:cs="Calibri"/>
          <w:sz w:val="22"/>
          <w:szCs w:val="22"/>
        </w:rPr>
        <w:tab/>
      </w:r>
      <w:r w:rsidR="00965A89">
        <w:rPr>
          <w:rFonts w:ascii="Calibri" w:hAnsi="Calibri" w:cs="Calibri"/>
          <w:sz w:val="22"/>
          <w:szCs w:val="22"/>
        </w:rPr>
        <w:tab/>
      </w:r>
      <w:r w:rsidR="00965A89">
        <w:rPr>
          <w:rFonts w:ascii="Calibri" w:hAnsi="Calibri" w:cs="Calibri"/>
          <w:sz w:val="22"/>
          <w:szCs w:val="22"/>
        </w:rPr>
        <w:tab/>
        <w:t>……..………..........……………………………………..</w:t>
      </w:r>
      <w:r w:rsidR="005D10C4">
        <w:rPr>
          <w:rFonts w:ascii="Calibri" w:hAnsi="Calibri" w:cs="Calibri"/>
          <w:sz w:val="22"/>
          <w:szCs w:val="22"/>
        </w:rPr>
        <w:t xml:space="preserve"> </w:t>
      </w:r>
      <w:r w:rsidR="00965A89">
        <w:rPr>
          <w:rFonts w:ascii="Calibri" w:hAnsi="Calibri" w:cs="Calibri"/>
          <w:sz w:val="22"/>
          <w:szCs w:val="22"/>
        </w:rPr>
        <w:t xml:space="preserve"> </w:t>
      </w:r>
      <w:r w:rsidR="005D10C4">
        <w:rPr>
          <w:rFonts w:ascii="Calibri" w:hAnsi="Calibri" w:cs="Calibri"/>
          <w:sz w:val="22"/>
          <w:szCs w:val="22"/>
        </w:rPr>
        <w:t xml:space="preserve">        </w:t>
      </w:r>
      <w:r w:rsidR="00965A89">
        <w:rPr>
          <w:rFonts w:ascii="Calibri" w:hAnsi="Calibri" w:cs="Calibri"/>
          <w:sz w:val="22"/>
          <w:szCs w:val="22"/>
        </w:rPr>
        <w:t xml:space="preserve">Miejscowość, data  </w:t>
      </w:r>
      <w:r w:rsidR="00965A89">
        <w:rPr>
          <w:rFonts w:ascii="Calibri" w:hAnsi="Calibri" w:cs="Calibri"/>
          <w:sz w:val="22"/>
          <w:szCs w:val="22"/>
        </w:rPr>
        <w:tab/>
      </w:r>
      <w:r w:rsidR="00965A89">
        <w:rPr>
          <w:rFonts w:ascii="Calibri" w:hAnsi="Calibri" w:cs="Calibri"/>
          <w:sz w:val="22"/>
          <w:szCs w:val="22"/>
        </w:rPr>
        <w:tab/>
      </w:r>
      <w:r w:rsidR="005D10C4">
        <w:rPr>
          <w:rFonts w:ascii="Calibri" w:hAnsi="Calibri" w:cs="Calibri"/>
          <w:sz w:val="22"/>
          <w:szCs w:val="22"/>
        </w:rPr>
        <w:t xml:space="preserve">                      </w:t>
      </w:r>
      <w:r w:rsidR="00965A89">
        <w:rPr>
          <w:rFonts w:ascii="Calibri" w:hAnsi="Calibri" w:cs="Calibri"/>
          <w:sz w:val="22"/>
          <w:szCs w:val="22"/>
        </w:rPr>
        <w:t>Pieczęć i podpis uprawnionego przedstawiciela Oferenta</w:t>
      </w:r>
      <w:r w:rsidR="00965A89">
        <w:rPr>
          <w:rFonts w:ascii="Calibri" w:hAnsi="Calibri" w:cs="Calibri"/>
          <w:sz w:val="22"/>
          <w:szCs w:val="22"/>
        </w:rPr>
        <w:tab/>
      </w:r>
      <w:r w:rsidR="00965A89">
        <w:rPr>
          <w:rFonts w:ascii="Calibri" w:hAnsi="Calibri" w:cs="Calibri"/>
          <w:sz w:val="22"/>
          <w:szCs w:val="22"/>
        </w:rPr>
        <w:tab/>
      </w:r>
      <w:r w:rsidR="00965A89">
        <w:rPr>
          <w:rFonts w:ascii="Calibri" w:hAnsi="Calibri" w:cs="Calibri"/>
          <w:sz w:val="22"/>
          <w:szCs w:val="22"/>
        </w:rPr>
        <w:tab/>
      </w:r>
      <w:r w:rsidR="00965A89">
        <w:rPr>
          <w:rFonts w:ascii="Calibri" w:hAnsi="Calibri" w:cs="Calibri"/>
          <w:sz w:val="22"/>
          <w:szCs w:val="22"/>
        </w:rPr>
        <w:tab/>
      </w:r>
      <w:r w:rsidR="00965A89">
        <w:rPr>
          <w:rFonts w:ascii="Calibri" w:hAnsi="Calibri" w:cs="Calibri"/>
          <w:sz w:val="22"/>
          <w:szCs w:val="22"/>
        </w:rPr>
        <w:tab/>
        <w:t xml:space="preserve">   </w:t>
      </w:r>
      <w:r w:rsidR="00965A89">
        <w:rPr>
          <w:rFonts w:ascii="Calibri" w:hAnsi="Calibri" w:cs="Calibri"/>
          <w:sz w:val="22"/>
          <w:szCs w:val="22"/>
        </w:rPr>
        <w:tab/>
        <w:t xml:space="preserve">    </w:t>
      </w:r>
      <w:r w:rsidR="00965A89">
        <w:rPr>
          <w:rFonts w:ascii="Calibri" w:hAnsi="Calibri" w:cs="Calibri"/>
          <w:sz w:val="22"/>
          <w:szCs w:val="22"/>
        </w:rPr>
        <w:tab/>
        <w:t xml:space="preserve">                          </w:t>
      </w:r>
      <w:bookmarkStart w:id="1" w:name="OLE_LINK1"/>
      <w:bookmarkEnd w:id="1"/>
      <w:r w:rsidR="000A1FEC">
        <w:br/>
      </w:r>
    </w:p>
    <w:sectPr w:rsidR="005D1BC1" w:rsidRPr="005D10C4" w:rsidSect="005D10C4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10" w:rsidRDefault="00641910" w:rsidP="00617727">
      <w:pPr>
        <w:spacing w:after="0" w:line="240" w:lineRule="auto"/>
      </w:pPr>
      <w:r>
        <w:separator/>
      </w:r>
    </w:p>
  </w:endnote>
  <w:endnote w:type="continuationSeparator" w:id="0">
    <w:p w:rsidR="00641910" w:rsidRDefault="00641910" w:rsidP="0061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10" w:rsidRDefault="00641910" w:rsidP="00617727">
      <w:pPr>
        <w:spacing w:after="0" w:line="240" w:lineRule="auto"/>
      </w:pPr>
      <w:r>
        <w:separator/>
      </w:r>
    </w:p>
  </w:footnote>
  <w:footnote w:type="continuationSeparator" w:id="0">
    <w:p w:rsidR="00641910" w:rsidRDefault="00641910" w:rsidP="0061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1AC"/>
    <w:multiLevelType w:val="hybridMultilevel"/>
    <w:tmpl w:val="B1CA25FA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F58128A"/>
    <w:multiLevelType w:val="hybridMultilevel"/>
    <w:tmpl w:val="F7A07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5C6A"/>
    <w:multiLevelType w:val="hybridMultilevel"/>
    <w:tmpl w:val="3DB6BFA8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53234A4"/>
    <w:multiLevelType w:val="hybridMultilevel"/>
    <w:tmpl w:val="651A122C"/>
    <w:lvl w:ilvl="0" w:tplc="3FB445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33"/>
    <w:rsid w:val="000A1FEC"/>
    <w:rsid w:val="000E6833"/>
    <w:rsid w:val="000E7DFE"/>
    <w:rsid w:val="002A7D55"/>
    <w:rsid w:val="003866FB"/>
    <w:rsid w:val="00474076"/>
    <w:rsid w:val="0048743C"/>
    <w:rsid w:val="004E6500"/>
    <w:rsid w:val="005D10C4"/>
    <w:rsid w:val="005D19F4"/>
    <w:rsid w:val="005D1BC1"/>
    <w:rsid w:val="00617727"/>
    <w:rsid w:val="00641910"/>
    <w:rsid w:val="00643A41"/>
    <w:rsid w:val="008448FA"/>
    <w:rsid w:val="00872C60"/>
    <w:rsid w:val="00892ED5"/>
    <w:rsid w:val="00965A89"/>
    <w:rsid w:val="009E760D"/>
    <w:rsid w:val="009F7C50"/>
    <w:rsid w:val="00A74B9B"/>
    <w:rsid w:val="00B32CBE"/>
    <w:rsid w:val="00B5729D"/>
    <w:rsid w:val="00D11815"/>
    <w:rsid w:val="00D907BC"/>
    <w:rsid w:val="00E579DA"/>
    <w:rsid w:val="00F801EB"/>
    <w:rsid w:val="00FB21E2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70D46-9724-494D-8A54-EBBD31E0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DFE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65A8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4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65A89"/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5A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5A89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7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7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48669982629</dc:creator>
  <cp:keywords/>
  <dc:description/>
  <cp:lastModifiedBy>48669982629</cp:lastModifiedBy>
  <cp:revision>10</cp:revision>
  <dcterms:created xsi:type="dcterms:W3CDTF">2021-08-24T17:54:00Z</dcterms:created>
  <dcterms:modified xsi:type="dcterms:W3CDTF">2021-08-25T12:36:00Z</dcterms:modified>
</cp:coreProperties>
</file>